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D9C" w:rsidRDefault="008E5D9C">
      <w:pPr>
        <w:rPr>
          <w:rFonts w:ascii="黑体" w:eastAsia="黑体" w:hAnsi="黑体" w:cs="黑体"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t>附件</w:t>
      </w:r>
      <w:r>
        <w:rPr>
          <w:rFonts w:ascii="黑体" w:eastAsia="黑体" w:hAnsi="黑体" w:cs="黑体"/>
          <w:color w:val="000000"/>
          <w:sz w:val="32"/>
          <w:szCs w:val="32"/>
        </w:rPr>
        <w:t>2</w:t>
      </w:r>
      <w:bookmarkStart w:id="0" w:name="_GoBack"/>
      <w:bookmarkEnd w:id="0"/>
    </w:p>
    <w:p w:rsidR="008E5D9C" w:rsidRDefault="008E5D9C">
      <w:pPr>
        <w:jc w:val="center"/>
        <w:rPr>
          <w:rFonts w:ascii="Times New Roman" w:eastAsia="方正小标宋简体" w:hAnsi="Times New Roman" w:cs="Times New Roman"/>
          <w:color w:val="000000"/>
          <w:sz w:val="36"/>
          <w:szCs w:val="36"/>
        </w:rPr>
      </w:pPr>
    </w:p>
    <w:p w:rsidR="008E5D9C" w:rsidRDefault="008E5D9C">
      <w:pPr>
        <w:jc w:val="center"/>
        <w:rPr>
          <w:rFonts w:ascii="Times New Roman" w:eastAsia="方正小标宋简体" w:hAnsi="Times New Roman" w:cs="Times New Roman"/>
          <w:color w:val="000000"/>
          <w:sz w:val="36"/>
          <w:szCs w:val="36"/>
        </w:rPr>
      </w:pPr>
      <w:r>
        <w:rPr>
          <w:rFonts w:ascii="Times New Roman" w:eastAsia="方正小标宋简体" w:hAnsi="Times New Roman" w:cs="方正小标宋简体" w:hint="eastAsia"/>
          <w:color w:val="000000"/>
          <w:sz w:val="36"/>
          <w:szCs w:val="36"/>
        </w:rPr>
        <w:t>安溪县</w:t>
      </w:r>
      <w:r>
        <w:rPr>
          <w:rFonts w:ascii="Arial" w:eastAsia="方正小标宋简体" w:hAnsi="Arial" w:cs="方正小标宋简体" w:hint="eastAsia"/>
          <w:color w:val="000000"/>
          <w:sz w:val="36"/>
          <w:szCs w:val="36"/>
        </w:rPr>
        <w:t>工业信息化和商务局</w:t>
      </w:r>
      <w:r>
        <w:rPr>
          <w:rFonts w:ascii="Times New Roman" w:eastAsia="方正小标宋简体" w:hAnsi="Times New Roman" w:cs="方正小标宋简体" w:hint="eastAsia"/>
          <w:color w:val="000000"/>
          <w:sz w:val="36"/>
          <w:szCs w:val="36"/>
        </w:rPr>
        <w:t>处理政府信息公开</w:t>
      </w:r>
    </w:p>
    <w:p w:rsidR="008E5D9C" w:rsidRDefault="008E5D9C">
      <w:pPr>
        <w:jc w:val="center"/>
        <w:rPr>
          <w:rFonts w:ascii="Times New Roman" w:eastAsia="方正小标宋简体" w:hAnsi="Times New Roman" w:cs="Times New Roman"/>
          <w:color w:val="000000"/>
          <w:sz w:val="36"/>
          <w:szCs w:val="36"/>
        </w:rPr>
      </w:pPr>
      <w:r>
        <w:rPr>
          <w:rFonts w:ascii="Times New Roman" w:eastAsia="方正小标宋简体" w:hAnsi="Times New Roman" w:cs="方正小标宋简体" w:hint="eastAsia"/>
          <w:color w:val="000000"/>
          <w:sz w:val="36"/>
          <w:szCs w:val="36"/>
        </w:rPr>
        <w:t>申请流程图</w:t>
      </w:r>
    </w:p>
    <w:p w:rsidR="008E5D9C" w:rsidRDefault="008E5D9C">
      <w:pPr>
        <w:spacing w:line="220" w:lineRule="exact"/>
        <w:jc w:val="center"/>
        <w:rPr>
          <w:rFonts w:ascii="Times New Roman" w:eastAsia="方正小标宋简体" w:hAnsi="Times New Roman" w:cs="Times New Roman"/>
          <w:color w:val="000000"/>
          <w:sz w:val="36"/>
          <w:szCs w:val="36"/>
        </w:rPr>
      </w:pPr>
    </w:p>
    <w:p w:rsidR="008E5D9C" w:rsidRDefault="008E5D9C">
      <w:pPr>
        <w:rPr>
          <w:rFonts w:cs="Times New Roman"/>
        </w:rPr>
      </w:pPr>
      <w:r w:rsidRPr="0093599B">
        <w:rPr>
          <w:rFonts w:cs="Times New Roma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5" o:spid="_x0000_i1025" type="#_x0000_t75" style="width:438.75pt;height:515.25pt;visibility:visible">
            <v:imagedata r:id="rId4" o:title=""/>
          </v:shape>
        </w:pict>
      </w:r>
    </w:p>
    <w:sectPr w:rsidR="008E5D9C" w:rsidSect="00B172E3">
      <w:pgSz w:w="11906" w:h="16838"/>
      <w:pgMar w:top="1701" w:right="1418" w:bottom="1418" w:left="1644" w:header="851" w:footer="992" w:gutter="0"/>
      <w:cols w:space="425"/>
      <w:docGrid w:type="lines" w:linePitch="43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um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Microsoft YaHei UI"/>
    <w:panose1 w:val="00000000000000000000"/>
    <w:charset w:val="86"/>
    <w:family w:val="script"/>
    <w:notTrueType/>
    <w:pitch w:val="default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420"/>
  <w:doNotHyphenateCaps/>
  <w:drawingGridHorizontalSpacing w:val="160"/>
  <w:drawingGridVerticalSpacing w:val="435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420D"/>
    <w:rsid w:val="00195641"/>
    <w:rsid w:val="002367A1"/>
    <w:rsid w:val="008E5D9C"/>
    <w:rsid w:val="0093599B"/>
    <w:rsid w:val="009F58B8"/>
    <w:rsid w:val="00AD57CC"/>
    <w:rsid w:val="00B172E3"/>
    <w:rsid w:val="00BC4C33"/>
    <w:rsid w:val="00DF4F8A"/>
    <w:rsid w:val="00DF71BA"/>
    <w:rsid w:val="00EA420D"/>
    <w:rsid w:val="015354B6"/>
    <w:rsid w:val="04C83329"/>
    <w:rsid w:val="075F01A9"/>
    <w:rsid w:val="0B20094D"/>
    <w:rsid w:val="0D367E7F"/>
    <w:rsid w:val="0D4765E1"/>
    <w:rsid w:val="15BF312B"/>
    <w:rsid w:val="1CB226C2"/>
    <w:rsid w:val="1CD652D0"/>
    <w:rsid w:val="1CE97689"/>
    <w:rsid w:val="1DFB6290"/>
    <w:rsid w:val="1E6414CE"/>
    <w:rsid w:val="1FDA2E0E"/>
    <w:rsid w:val="200D0BC9"/>
    <w:rsid w:val="24B869DE"/>
    <w:rsid w:val="25F209AA"/>
    <w:rsid w:val="275343D8"/>
    <w:rsid w:val="28743CEC"/>
    <w:rsid w:val="2E0210E2"/>
    <w:rsid w:val="2FA850EB"/>
    <w:rsid w:val="32AA0CFA"/>
    <w:rsid w:val="372859C1"/>
    <w:rsid w:val="37C730FF"/>
    <w:rsid w:val="38354F38"/>
    <w:rsid w:val="3C754395"/>
    <w:rsid w:val="3D6B240C"/>
    <w:rsid w:val="420C76E5"/>
    <w:rsid w:val="42F31B14"/>
    <w:rsid w:val="436C1926"/>
    <w:rsid w:val="456E69DB"/>
    <w:rsid w:val="46574263"/>
    <w:rsid w:val="468A6C5C"/>
    <w:rsid w:val="4AE75153"/>
    <w:rsid w:val="4B9F43B7"/>
    <w:rsid w:val="4BD5770F"/>
    <w:rsid w:val="4BFA447C"/>
    <w:rsid w:val="4C5640D1"/>
    <w:rsid w:val="4CCE24AC"/>
    <w:rsid w:val="53D41E20"/>
    <w:rsid w:val="55723DD8"/>
    <w:rsid w:val="5EFC7432"/>
    <w:rsid w:val="61262936"/>
    <w:rsid w:val="61D06239"/>
    <w:rsid w:val="62050812"/>
    <w:rsid w:val="674C749F"/>
    <w:rsid w:val="67651DB3"/>
    <w:rsid w:val="68D26057"/>
    <w:rsid w:val="6A1A58A8"/>
    <w:rsid w:val="6B471F93"/>
    <w:rsid w:val="6C343485"/>
    <w:rsid w:val="77006559"/>
    <w:rsid w:val="783A5272"/>
    <w:rsid w:val="7A4C56A1"/>
    <w:rsid w:val="7BA72A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2E3"/>
    <w:pPr>
      <w:widowControl w:val="0"/>
      <w:jc w:val="both"/>
    </w:pPr>
    <w:rPr>
      <w:rFonts w:ascii="Calibri" w:hAnsi="Calibri"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B172E3"/>
    <w:pPr>
      <w:widowControl/>
      <w:tabs>
        <w:tab w:val="center" w:pos="4153"/>
        <w:tab w:val="right" w:pos="8306"/>
      </w:tabs>
      <w:snapToGrid w:val="0"/>
      <w:spacing w:line="240" w:lineRule="atLeast"/>
      <w:jc w:val="left"/>
    </w:pPr>
    <w:rPr>
      <w:rFonts w:ascii="仿宋" w:eastAsia="仿宋" w:hAnsi="仿宋" w:cs="仿宋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B172E3"/>
    <w:rPr>
      <w:sz w:val="18"/>
      <w:szCs w:val="18"/>
    </w:rPr>
  </w:style>
  <w:style w:type="paragraph" w:styleId="Header">
    <w:name w:val="header"/>
    <w:basedOn w:val="Normal"/>
    <w:link w:val="HeaderChar"/>
    <w:uiPriority w:val="99"/>
    <w:rsid w:val="00B172E3"/>
    <w:pPr>
      <w:widowControl/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rFonts w:ascii="仿宋" w:eastAsia="仿宋" w:hAnsi="仿宋" w:cs="仿宋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B172E3"/>
    <w:rPr>
      <w:sz w:val="18"/>
      <w:szCs w:val="18"/>
    </w:rPr>
  </w:style>
  <w:style w:type="paragraph" w:styleId="NormalWeb">
    <w:name w:val="Normal (Web)"/>
    <w:basedOn w:val="Normal"/>
    <w:uiPriority w:val="99"/>
    <w:semiHidden/>
    <w:rsid w:val="00B172E3"/>
    <w:pPr>
      <w:spacing w:beforeAutospacing="1" w:afterAutospacing="1"/>
      <w:jc w:val="left"/>
    </w:pPr>
    <w:rPr>
      <w:kern w:val="0"/>
      <w:sz w:val="24"/>
      <w:szCs w:val="24"/>
    </w:rPr>
  </w:style>
  <w:style w:type="character" w:styleId="Hyperlink">
    <w:name w:val="Hyperlink"/>
    <w:basedOn w:val="DefaultParagraphFont"/>
    <w:uiPriority w:val="99"/>
    <w:semiHidden/>
    <w:rsid w:val="00B172E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5</Words>
  <Characters>30</Characters>
  <Application>Microsoft Office Outlook</Application>
  <DocSecurity>0</DocSecurity>
  <Lines>0</Lines>
  <Paragraphs>0</Paragraphs>
  <ScaleCrop>false</ScaleCrop>
  <Company>市府办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</dc:title>
  <dc:subject/>
  <dc:creator>蓝志辉</dc:creator>
  <cp:keywords/>
  <dc:description/>
  <cp:lastModifiedBy>lenovo</cp:lastModifiedBy>
  <cp:revision>2</cp:revision>
  <dcterms:created xsi:type="dcterms:W3CDTF">2020-12-11T02:02:00Z</dcterms:created>
  <dcterms:modified xsi:type="dcterms:W3CDTF">2020-12-11T02:02:00Z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